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09" w:rsidRPr="00862505" w:rsidRDefault="00BE4009" w:rsidP="0086250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862505">
        <w:rPr>
          <w:rFonts w:ascii="Arial" w:hAnsi="Arial" w:cs="Arial"/>
          <w:b/>
          <w:bCs/>
          <w:sz w:val="24"/>
          <w:szCs w:val="24"/>
        </w:rPr>
        <w:t>СОЛГОНСКИЙ СЕЛЬСКИЙ СОВЕТ ДЕПУТУТОВ</w:t>
      </w:r>
    </w:p>
    <w:p w:rsidR="00BE4009" w:rsidRPr="00862505" w:rsidRDefault="00BE4009" w:rsidP="00C012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62505">
        <w:rPr>
          <w:rFonts w:ascii="Arial" w:hAnsi="Arial" w:cs="Arial"/>
          <w:b/>
          <w:bCs/>
          <w:sz w:val="24"/>
          <w:szCs w:val="24"/>
        </w:rPr>
        <w:t>УЖУРСКОГО РАЙОНА</w:t>
      </w:r>
    </w:p>
    <w:p w:rsidR="00BE4009" w:rsidRPr="00862505" w:rsidRDefault="00BE4009" w:rsidP="00C012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62505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DA1615" w:rsidRPr="00862505" w:rsidRDefault="00DA1615" w:rsidP="00C01299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1A2834" w:rsidRPr="00862505" w:rsidRDefault="001A2834" w:rsidP="00C01299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62505">
        <w:rPr>
          <w:rFonts w:ascii="Arial" w:eastAsia="Calibri" w:hAnsi="Arial" w:cs="Arial"/>
          <w:b/>
          <w:sz w:val="24"/>
          <w:szCs w:val="24"/>
        </w:rPr>
        <w:t>РЕШЕНИЕ</w:t>
      </w:r>
    </w:p>
    <w:p w:rsidR="001A2834" w:rsidRPr="00862505" w:rsidRDefault="001A2834" w:rsidP="00C01299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1A2834" w:rsidRPr="00862505" w:rsidRDefault="009D65CD" w:rsidP="007053E3">
      <w:pPr>
        <w:spacing w:after="0" w:line="276" w:lineRule="auto"/>
        <w:rPr>
          <w:rFonts w:ascii="Arial" w:eastAsia="Calibri" w:hAnsi="Arial" w:cs="Arial"/>
          <w:color w:val="FF0000"/>
          <w:sz w:val="24"/>
          <w:szCs w:val="24"/>
        </w:rPr>
      </w:pPr>
      <w:r w:rsidRPr="00862505">
        <w:rPr>
          <w:rFonts w:ascii="Arial" w:eastAsia="Calibri" w:hAnsi="Arial" w:cs="Arial"/>
          <w:sz w:val="24"/>
          <w:szCs w:val="24"/>
        </w:rPr>
        <w:t>29.03</w:t>
      </w:r>
      <w:r w:rsidR="007053E3" w:rsidRPr="00862505">
        <w:rPr>
          <w:rFonts w:ascii="Arial" w:eastAsia="Calibri" w:hAnsi="Arial" w:cs="Arial"/>
          <w:sz w:val="24"/>
          <w:szCs w:val="24"/>
        </w:rPr>
        <w:t>.2019</w:t>
      </w:r>
      <w:r w:rsidR="001A2834" w:rsidRPr="00862505">
        <w:rPr>
          <w:rFonts w:ascii="Arial" w:eastAsia="Calibri" w:hAnsi="Arial" w:cs="Arial"/>
          <w:color w:val="FF0000"/>
          <w:sz w:val="24"/>
          <w:szCs w:val="24"/>
        </w:rPr>
        <w:t xml:space="preserve">                           </w:t>
      </w:r>
      <w:r w:rsidR="00DA1615" w:rsidRPr="00862505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1A2834" w:rsidRPr="00862505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DA1615" w:rsidRPr="00862505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1A2834" w:rsidRPr="00862505">
        <w:rPr>
          <w:rFonts w:ascii="Arial" w:eastAsia="Calibri" w:hAnsi="Arial" w:cs="Arial"/>
          <w:color w:val="FF0000"/>
          <w:sz w:val="24"/>
          <w:szCs w:val="24"/>
        </w:rPr>
        <w:t xml:space="preserve">     </w:t>
      </w:r>
      <w:r w:rsidR="00C01299" w:rsidRPr="00862505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1A2834" w:rsidRPr="00862505">
        <w:rPr>
          <w:rFonts w:ascii="Arial" w:eastAsia="Calibri" w:hAnsi="Arial" w:cs="Arial"/>
          <w:color w:val="FF0000"/>
          <w:sz w:val="24"/>
          <w:szCs w:val="24"/>
        </w:rPr>
        <w:t xml:space="preserve">    </w:t>
      </w:r>
      <w:r w:rsidR="00C87C50" w:rsidRPr="00862505">
        <w:rPr>
          <w:rFonts w:ascii="Arial" w:eastAsia="Calibri" w:hAnsi="Arial" w:cs="Arial"/>
          <w:sz w:val="24"/>
          <w:szCs w:val="24"/>
        </w:rPr>
        <w:t xml:space="preserve">с. Солгон       </w:t>
      </w:r>
      <w:r w:rsidR="001A2834" w:rsidRPr="00862505">
        <w:rPr>
          <w:rFonts w:ascii="Arial" w:eastAsia="Calibri" w:hAnsi="Arial" w:cs="Arial"/>
          <w:sz w:val="24"/>
          <w:szCs w:val="24"/>
        </w:rPr>
        <w:t xml:space="preserve">                   </w:t>
      </w:r>
      <w:r w:rsidR="00DA1615" w:rsidRPr="00862505">
        <w:rPr>
          <w:rFonts w:ascii="Arial" w:eastAsia="Calibri" w:hAnsi="Arial" w:cs="Arial"/>
          <w:sz w:val="24"/>
          <w:szCs w:val="24"/>
        </w:rPr>
        <w:t xml:space="preserve">    </w:t>
      </w:r>
      <w:r w:rsidR="001A2834" w:rsidRPr="00862505">
        <w:rPr>
          <w:rFonts w:ascii="Arial" w:eastAsia="Calibri" w:hAnsi="Arial" w:cs="Arial"/>
          <w:sz w:val="24"/>
          <w:szCs w:val="24"/>
        </w:rPr>
        <w:t xml:space="preserve">       </w:t>
      </w:r>
      <w:r w:rsidR="00DA1615" w:rsidRPr="00862505">
        <w:rPr>
          <w:rFonts w:ascii="Arial" w:eastAsia="Calibri" w:hAnsi="Arial" w:cs="Arial"/>
          <w:sz w:val="24"/>
          <w:szCs w:val="24"/>
        </w:rPr>
        <w:t xml:space="preserve">  </w:t>
      </w:r>
      <w:r w:rsidR="001A2834" w:rsidRPr="00862505">
        <w:rPr>
          <w:rFonts w:ascii="Arial" w:eastAsia="Calibri" w:hAnsi="Arial" w:cs="Arial"/>
          <w:sz w:val="24"/>
          <w:szCs w:val="24"/>
        </w:rPr>
        <w:t xml:space="preserve">  </w:t>
      </w:r>
      <w:r w:rsidR="00C01299" w:rsidRPr="00862505">
        <w:rPr>
          <w:rFonts w:ascii="Arial" w:eastAsia="Calibri" w:hAnsi="Arial" w:cs="Arial"/>
          <w:sz w:val="24"/>
          <w:szCs w:val="24"/>
        </w:rPr>
        <w:t xml:space="preserve">  </w:t>
      </w:r>
      <w:r w:rsidR="001A2834" w:rsidRPr="00862505">
        <w:rPr>
          <w:rFonts w:ascii="Arial" w:eastAsia="Calibri" w:hAnsi="Arial" w:cs="Arial"/>
          <w:sz w:val="24"/>
          <w:szCs w:val="24"/>
        </w:rPr>
        <w:t xml:space="preserve">  № </w:t>
      </w:r>
      <w:r w:rsidR="007053E3" w:rsidRPr="00862505">
        <w:rPr>
          <w:rFonts w:ascii="Arial" w:eastAsia="Calibri" w:hAnsi="Arial" w:cs="Arial"/>
          <w:sz w:val="24"/>
          <w:szCs w:val="24"/>
        </w:rPr>
        <w:t>30-93</w:t>
      </w:r>
    </w:p>
    <w:p w:rsidR="001A2834" w:rsidRPr="00862505" w:rsidRDefault="001A2834" w:rsidP="00C01299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C04AD4" w:rsidRPr="00862505" w:rsidRDefault="00220FB5" w:rsidP="00C01299">
      <w:pPr>
        <w:pStyle w:val="ab"/>
        <w:jc w:val="both"/>
        <w:rPr>
          <w:rFonts w:ascii="Arial" w:hAnsi="Arial" w:cs="Arial"/>
          <w:sz w:val="24"/>
          <w:szCs w:val="24"/>
        </w:rPr>
      </w:pPr>
      <w:r w:rsidRPr="00862505">
        <w:rPr>
          <w:rFonts w:ascii="Arial" w:hAnsi="Arial" w:cs="Arial"/>
          <w:sz w:val="24"/>
          <w:szCs w:val="24"/>
        </w:rPr>
        <w:t>О внесении изменений и дополнений в решение</w:t>
      </w:r>
      <w:r w:rsidR="00C04AD4" w:rsidRPr="00862505">
        <w:rPr>
          <w:rFonts w:ascii="Arial" w:hAnsi="Arial" w:cs="Arial"/>
          <w:sz w:val="24"/>
          <w:szCs w:val="24"/>
        </w:rPr>
        <w:t xml:space="preserve"> </w:t>
      </w:r>
    </w:p>
    <w:p w:rsidR="00C04AD4" w:rsidRPr="00862505" w:rsidRDefault="00C04AD4" w:rsidP="00C01299">
      <w:pPr>
        <w:pStyle w:val="ab"/>
        <w:jc w:val="both"/>
        <w:rPr>
          <w:rFonts w:ascii="Arial" w:hAnsi="Arial" w:cs="Arial"/>
          <w:sz w:val="24"/>
          <w:szCs w:val="24"/>
        </w:rPr>
      </w:pPr>
      <w:r w:rsidRPr="00862505">
        <w:rPr>
          <w:rFonts w:ascii="Arial" w:hAnsi="Arial" w:cs="Arial"/>
          <w:sz w:val="24"/>
          <w:szCs w:val="24"/>
        </w:rPr>
        <w:t>Солгонского</w:t>
      </w:r>
      <w:r w:rsidR="00220FB5" w:rsidRPr="00862505">
        <w:rPr>
          <w:rFonts w:ascii="Arial" w:hAnsi="Arial" w:cs="Arial"/>
          <w:sz w:val="24"/>
          <w:szCs w:val="24"/>
        </w:rPr>
        <w:t xml:space="preserve"> сельского Совета депутатов от 27.11.2018 </w:t>
      </w:r>
    </w:p>
    <w:p w:rsidR="001A2834" w:rsidRPr="00862505" w:rsidRDefault="00220FB5" w:rsidP="00C01299">
      <w:pPr>
        <w:pStyle w:val="ab"/>
        <w:jc w:val="both"/>
        <w:rPr>
          <w:rFonts w:ascii="Arial" w:hAnsi="Arial" w:cs="Arial"/>
          <w:sz w:val="24"/>
          <w:szCs w:val="24"/>
        </w:rPr>
      </w:pPr>
      <w:r w:rsidRPr="00862505">
        <w:rPr>
          <w:rFonts w:ascii="Arial" w:hAnsi="Arial" w:cs="Arial"/>
          <w:sz w:val="24"/>
          <w:szCs w:val="24"/>
        </w:rPr>
        <w:t>№ 27-84 «</w:t>
      </w:r>
      <w:r w:rsidR="001A2834" w:rsidRPr="00862505">
        <w:rPr>
          <w:rFonts w:ascii="Arial" w:hAnsi="Arial" w:cs="Arial"/>
          <w:sz w:val="24"/>
          <w:szCs w:val="24"/>
        </w:rPr>
        <w:t>О налоге на имущество физических лиц</w:t>
      </w:r>
    </w:p>
    <w:p w:rsidR="001A2834" w:rsidRPr="00862505" w:rsidRDefault="001A2834" w:rsidP="00C01299">
      <w:pPr>
        <w:pStyle w:val="ab"/>
        <w:jc w:val="both"/>
        <w:rPr>
          <w:rFonts w:ascii="Arial" w:hAnsi="Arial" w:cs="Arial"/>
          <w:sz w:val="24"/>
          <w:szCs w:val="24"/>
        </w:rPr>
      </w:pPr>
      <w:r w:rsidRPr="00862505">
        <w:rPr>
          <w:rFonts w:ascii="Arial" w:hAnsi="Arial" w:cs="Arial"/>
          <w:sz w:val="24"/>
          <w:szCs w:val="24"/>
        </w:rPr>
        <w:t xml:space="preserve">на территории </w:t>
      </w:r>
      <w:r w:rsidR="00C87C50" w:rsidRPr="00862505">
        <w:rPr>
          <w:rFonts w:ascii="Arial" w:hAnsi="Arial" w:cs="Arial"/>
          <w:sz w:val="24"/>
          <w:szCs w:val="24"/>
        </w:rPr>
        <w:t>Солгонского</w:t>
      </w:r>
      <w:r w:rsidRPr="00862505">
        <w:rPr>
          <w:rFonts w:ascii="Arial" w:hAnsi="Arial" w:cs="Arial"/>
          <w:sz w:val="24"/>
          <w:szCs w:val="24"/>
        </w:rPr>
        <w:t xml:space="preserve"> сельсовета</w:t>
      </w:r>
      <w:r w:rsidR="00220FB5" w:rsidRPr="00862505">
        <w:rPr>
          <w:rFonts w:ascii="Arial" w:hAnsi="Arial" w:cs="Arial"/>
          <w:sz w:val="24"/>
          <w:szCs w:val="24"/>
        </w:rPr>
        <w:t>»</w:t>
      </w:r>
      <w:r w:rsidRPr="00862505">
        <w:rPr>
          <w:rFonts w:ascii="Arial" w:hAnsi="Arial" w:cs="Arial"/>
          <w:sz w:val="24"/>
          <w:szCs w:val="24"/>
        </w:rPr>
        <w:t xml:space="preserve"> </w:t>
      </w:r>
    </w:p>
    <w:p w:rsidR="007618C9" w:rsidRPr="00862505" w:rsidRDefault="007618C9" w:rsidP="00C01299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2820CB" w:rsidRPr="00862505" w:rsidRDefault="002820CB" w:rsidP="002820CB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862505">
        <w:rPr>
          <w:rFonts w:ascii="Arial" w:hAnsi="Arial" w:cs="Arial"/>
          <w:sz w:val="24"/>
          <w:szCs w:val="24"/>
        </w:rPr>
        <w:t>В соответствии с Федеральным законом №378-ФЗ «О внесении изменений в статьи 391 и 407 части второй Налогового кодекса Российской Федерации», ст.391 Налоговым кодексом РФ, Уставом Солгонского сельсовета, Солгонский сельский Совет депутатов, РЕШИЛ:</w:t>
      </w:r>
    </w:p>
    <w:p w:rsidR="002820CB" w:rsidRPr="00862505" w:rsidRDefault="002820CB" w:rsidP="002820CB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862505">
        <w:rPr>
          <w:rFonts w:ascii="Arial" w:hAnsi="Arial" w:cs="Arial"/>
          <w:sz w:val="24"/>
          <w:szCs w:val="24"/>
        </w:rPr>
        <w:t>1. Дополнить Решение № 27-84 от 27.11.2018 «О налоге на имущество физических лиц на территории Солгонского сельсовета» абзацем следующего содержания:</w:t>
      </w:r>
    </w:p>
    <w:p w:rsidR="002820CB" w:rsidRPr="00862505" w:rsidRDefault="0064420A" w:rsidP="00282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2505">
        <w:rPr>
          <w:rFonts w:ascii="Arial" w:hAnsi="Arial" w:cs="Arial"/>
          <w:sz w:val="24"/>
          <w:szCs w:val="24"/>
        </w:rPr>
        <w:t xml:space="preserve">          «3.1.</w:t>
      </w:r>
      <w:r w:rsidR="002820CB" w:rsidRPr="00862505">
        <w:rPr>
          <w:rFonts w:ascii="Arial" w:hAnsi="Arial" w:cs="Arial"/>
          <w:sz w:val="24"/>
          <w:szCs w:val="24"/>
        </w:rPr>
        <w:t xml:space="preserve"> Право на налоговую льготу имеют физические лица,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года.</w:t>
      </w:r>
      <w:r w:rsidRPr="00862505">
        <w:rPr>
          <w:rFonts w:ascii="Arial" w:hAnsi="Arial" w:cs="Arial"/>
          <w:sz w:val="24"/>
          <w:szCs w:val="24"/>
        </w:rPr>
        <w:t>».</w:t>
      </w:r>
    </w:p>
    <w:p w:rsidR="00607C94" w:rsidRPr="00862505" w:rsidRDefault="00607C94" w:rsidP="00282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2505">
        <w:rPr>
          <w:rFonts w:ascii="Arial" w:hAnsi="Arial" w:cs="Arial"/>
          <w:sz w:val="24"/>
          <w:szCs w:val="24"/>
        </w:rPr>
        <w:t xml:space="preserve">           «4.1. В отношении налоговых периодов по налогу, истекших до 1 января 2019 года, применяются положени</w:t>
      </w:r>
      <w:r w:rsidR="007053E3" w:rsidRPr="00862505">
        <w:rPr>
          <w:rFonts w:ascii="Arial" w:hAnsi="Arial" w:cs="Arial"/>
          <w:sz w:val="24"/>
          <w:szCs w:val="24"/>
        </w:rPr>
        <w:t>я решения Солгонского сельского</w:t>
      </w:r>
      <w:r w:rsidRPr="00862505">
        <w:rPr>
          <w:rFonts w:ascii="Arial" w:hAnsi="Arial" w:cs="Arial"/>
          <w:sz w:val="24"/>
          <w:szCs w:val="24"/>
        </w:rPr>
        <w:t xml:space="preserve"> Совета депутатов от 25.11.2014 № 42-11 «О налоге на имущество физических лиц на территории Солгонского сельсовета», </w:t>
      </w:r>
      <w:r w:rsidR="00FE3911" w:rsidRPr="00862505">
        <w:rPr>
          <w:rFonts w:ascii="Arial" w:hAnsi="Arial" w:cs="Arial"/>
          <w:sz w:val="24"/>
          <w:szCs w:val="24"/>
        </w:rPr>
        <w:t>действующего до дня вступления в силу настоящего решения.».</w:t>
      </w:r>
    </w:p>
    <w:p w:rsidR="00150EEB" w:rsidRPr="00862505" w:rsidRDefault="00150EEB" w:rsidP="00282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2505">
        <w:rPr>
          <w:rFonts w:ascii="Arial" w:hAnsi="Arial" w:cs="Arial"/>
          <w:sz w:val="24"/>
          <w:szCs w:val="24"/>
        </w:rPr>
        <w:t xml:space="preserve">          2. </w:t>
      </w:r>
      <w:r w:rsidRPr="00862505">
        <w:rPr>
          <w:rFonts w:ascii="Arial" w:eastAsia="Calibri" w:hAnsi="Arial" w:cs="Arial"/>
          <w:sz w:val="24"/>
          <w:szCs w:val="24"/>
        </w:rPr>
        <w:t>Контроль за исполнением настоящего решения возложить на специалиста</w:t>
      </w:r>
      <w:r w:rsidRPr="00862505">
        <w:rPr>
          <w:rFonts w:ascii="Arial" w:hAnsi="Arial" w:cs="Arial"/>
          <w:sz w:val="24"/>
          <w:szCs w:val="24"/>
        </w:rPr>
        <w:t xml:space="preserve"> 1 категории (Радыгина М.С.)</w:t>
      </w:r>
    </w:p>
    <w:p w:rsidR="00EF1CC4" w:rsidRPr="00862505" w:rsidRDefault="009D66FB" w:rsidP="00C01299">
      <w:pPr>
        <w:tabs>
          <w:tab w:val="right" w:pos="921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50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="006A24C7" w:rsidRPr="0086250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86250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150EEB" w:rsidRPr="00862505">
        <w:rPr>
          <w:rFonts w:ascii="Arial" w:eastAsia="Times New Roman" w:hAnsi="Arial" w:cs="Arial"/>
          <w:sz w:val="24"/>
          <w:szCs w:val="24"/>
          <w:lang w:eastAsia="ru-RU"/>
        </w:rPr>
        <w:t xml:space="preserve">     3</w:t>
      </w:r>
      <w:r w:rsidR="00EF1CC4" w:rsidRPr="00862505">
        <w:rPr>
          <w:rFonts w:ascii="Arial" w:eastAsia="Times New Roman" w:hAnsi="Arial" w:cs="Arial"/>
          <w:sz w:val="24"/>
          <w:szCs w:val="24"/>
          <w:lang w:eastAsia="ru-RU"/>
        </w:rPr>
        <w:t>.  Нас</w:t>
      </w:r>
      <w:r w:rsidR="00DA1615" w:rsidRPr="00862505">
        <w:rPr>
          <w:rFonts w:ascii="Arial" w:eastAsia="Times New Roman" w:hAnsi="Arial" w:cs="Arial"/>
          <w:sz w:val="24"/>
          <w:szCs w:val="24"/>
          <w:lang w:eastAsia="ru-RU"/>
        </w:rPr>
        <w:t>тоящее решение вступает в силу</w:t>
      </w:r>
      <w:r w:rsidR="00A50785" w:rsidRPr="008625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1CC4" w:rsidRPr="00862505">
        <w:rPr>
          <w:rFonts w:ascii="Arial" w:eastAsia="Times New Roman" w:hAnsi="Arial" w:cs="Arial"/>
          <w:sz w:val="24"/>
          <w:szCs w:val="24"/>
          <w:lang w:eastAsia="ru-RU"/>
        </w:rPr>
        <w:t xml:space="preserve">не ранее </w:t>
      </w:r>
      <w:r w:rsidR="00DA1615" w:rsidRPr="00862505">
        <w:rPr>
          <w:rFonts w:ascii="Arial" w:eastAsia="Times New Roman" w:hAnsi="Arial" w:cs="Arial"/>
          <w:sz w:val="24"/>
          <w:szCs w:val="24"/>
          <w:lang w:eastAsia="ru-RU"/>
        </w:rPr>
        <w:t>чем по истечении одного месяца</w:t>
      </w:r>
      <w:r w:rsidR="00D63140" w:rsidRPr="00862505">
        <w:rPr>
          <w:rFonts w:ascii="Arial" w:eastAsia="Times New Roman" w:hAnsi="Arial" w:cs="Arial"/>
          <w:sz w:val="24"/>
          <w:szCs w:val="24"/>
          <w:lang w:eastAsia="ru-RU"/>
        </w:rPr>
        <w:t xml:space="preserve"> со дня его официального опубликования в газете «</w:t>
      </w:r>
      <w:r w:rsidR="005849ED" w:rsidRPr="00862505">
        <w:rPr>
          <w:rFonts w:ascii="Arial" w:eastAsia="Times New Roman" w:hAnsi="Arial" w:cs="Arial"/>
          <w:sz w:val="24"/>
          <w:szCs w:val="24"/>
          <w:lang w:eastAsia="ru-RU"/>
        </w:rPr>
        <w:t>Солгонский</w:t>
      </w:r>
      <w:r w:rsidR="00D63140" w:rsidRPr="008625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49ED" w:rsidRPr="0086250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63140" w:rsidRPr="00862505">
        <w:rPr>
          <w:rFonts w:ascii="Arial" w:eastAsia="Times New Roman" w:hAnsi="Arial" w:cs="Arial"/>
          <w:sz w:val="24"/>
          <w:szCs w:val="24"/>
          <w:lang w:eastAsia="ru-RU"/>
        </w:rPr>
        <w:t>ест</w:t>
      </w:r>
      <w:r w:rsidR="005849ED" w:rsidRPr="00862505">
        <w:rPr>
          <w:rFonts w:ascii="Arial" w:eastAsia="Times New Roman" w:hAnsi="Arial" w:cs="Arial"/>
          <w:sz w:val="24"/>
          <w:szCs w:val="24"/>
          <w:lang w:eastAsia="ru-RU"/>
        </w:rPr>
        <w:t>ник</w:t>
      </w:r>
      <w:r w:rsidR="00D63140" w:rsidRPr="00862505">
        <w:rPr>
          <w:rFonts w:ascii="Arial" w:eastAsia="Times New Roman" w:hAnsi="Arial" w:cs="Arial"/>
          <w:sz w:val="24"/>
          <w:szCs w:val="24"/>
          <w:lang w:eastAsia="ru-RU"/>
        </w:rPr>
        <w:t xml:space="preserve">» и </w:t>
      </w:r>
      <w:r w:rsidR="00220FB5" w:rsidRPr="00862505">
        <w:rPr>
          <w:rFonts w:ascii="Arial" w:eastAsia="Times New Roman" w:hAnsi="Arial" w:cs="Arial"/>
          <w:sz w:val="24"/>
          <w:szCs w:val="24"/>
          <w:lang w:eastAsia="ru-RU"/>
        </w:rPr>
        <w:t>распространяется</w:t>
      </w:r>
      <w:r w:rsidR="00D63140" w:rsidRPr="008625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0FB5" w:rsidRPr="00862505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F629A5" w:rsidRPr="00862505">
        <w:rPr>
          <w:rFonts w:ascii="Arial" w:eastAsia="Times New Roman" w:hAnsi="Arial" w:cs="Arial"/>
          <w:sz w:val="24"/>
          <w:szCs w:val="24"/>
          <w:lang w:eastAsia="ru-RU"/>
        </w:rPr>
        <w:t>правоотношения,</w:t>
      </w:r>
      <w:r w:rsidR="00220FB5" w:rsidRPr="00862505">
        <w:rPr>
          <w:rFonts w:ascii="Arial" w:eastAsia="Times New Roman" w:hAnsi="Arial" w:cs="Arial"/>
          <w:sz w:val="24"/>
          <w:szCs w:val="24"/>
          <w:lang w:eastAsia="ru-RU"/>
        </w:rPr>
        <w:t xml:space="preserve"> возникшие с 1 января 2019года</w:t>
      </w:r>
      <w:r w:rsidR="00D63140" w:rsidRPr="0086250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A470B" w:rsidRPr="00862505" w:rsidRDefault="00EA470B" w:rsidP="00C01299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4"/>
        <w:gridCol w:w="4802"/>
      </w:tblGrid>
      <w:tr w:rsidR="00EA470B" w:rsidRPr="00862505" w:rsidTr="00EA470B">
        <w:trPr>
          <w:trHeight w:val="751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335"/>
              <w:gridCol w:w="291"/>
            </w:tblGrid>
            <w:tr w:rsidR="00EA470B" w:rsidRPr="00862505" w:rsidTr="00EA470B">
              <w:trPr>
                <w:trHeight w:val="1014"/>
              </w:trPr>
              <w:tc>
                <w:tcPr>
                  <w:tcW w:w="4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470B" w:rsidRPr="00862505" w:rsidRDefault="00EA470B" w:rsidP="00C01299">
                  <w:pPr>
                    <w:spacing w:after="0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62505">
                    <w:rPr>
                      <w:rFonts w:ascii="Arial" w:eastAsia="Calibri" w:hAnsi="Arial" w:cs="Arial"/>
                      <w:sz w:val="24"/>
                      <w:szCs w:val="24"/>
                    </w:rPr>
                    <w:t>Председатель Солгонского сельского Совета депутатов</w:t>
                  </w:r>
                </w:p>
                <w:p w:rsidR="00EA470B" w:rsidRPr="00862505" w:rsidRDefault="00EA470B" w:rsidP="00C01299">
                  <w:pPr>
                    <w:spacing w:after="0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62505">
                    <w:rPr>
                      <w:rFonts w:ascii="Arial" w:eastAsia="Calibri" w:hAnsi="Arial" w:cs="Arial"/>
                      <w:sz w:val="24"/>
                      <w:szCs w:val="24"/>
                    </w:rPr>
                    <w:t>И.В. Катасанов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470B" w:rsidRPr="00862505" w:rsidRDefault="00EA470B" w:rsidP="00C01299">
                  <w:pPr>
                    <w:spacing w:after="0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EA470B" w:rsidRPr="00862505" w:rsidRDefault="00EA470B" w:rsidP="00C01299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</w:tcPr>
          <w:p w:rsidR="00EA470B" w:rsidRPr="00862505" w:rsidRDefault="00EA470B" w:rsidP="00C0129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505">
              <w:rPr>
                <w:rFonts w:ascii="Arial" w:hAnsi="Arial" w:cs="Arial"/>
                <w:sz w:val="24"/>
                <w:szCs w:val="24"/>
              </w:rPr>
              <w:t>Глава Солгонского сельсовета</w:t>
            </w:r>
          </w:p>
          <w:p w:rsidR="00EA470B" w:rsidRPr="00862505" w:rsidRDefault="00EA470B" w:rsidP="00C01299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A470B" w:rsidRPr="00862505" w:rsidRDefault="00EA470B" w:rsidP="00C01299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62505">
              <w:rPr>
                <w:rFonts w:ascii="Arial" w:eastAsia="Calibri" w:hAnsi="Arial" w:cs="Arial"/>
                <w:sz w:val="24"/>
                <w:szCs w:val="24"/>
              </w:rPr>
              <w:t>Н.Ю. Козырева</w:t>
            </w:r>
          </w:p>
        </w:tc>
      </w:tr>
    </w:tbl>
    <w:p w:rsidR="001A2834" w:rsidRPr="00862505" w:rsidRDefault="001A2834" w:rsidP="00C01299">
      <w:pPr>
        <w:jc w:val="both"/>
        <w:rPr>
          <w:rFonts w:ascii="Arial" w:hAnsi="Arial" w:cs="Arial"/>
          <w:sz w:val="24"/>
          <w:szCs w:val="24"/>
        </w:rPr>
      </w:pPr>
    </w:p>
    <w:sectPr w:rsidR="001A2834" w:rsidRPr="00862505" w:rsidSect="00C012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BC2" w:rsidRDefault="00413BC2" w:rsidP="00EA470B">
      <w:pPr>
        <w:spacing w:after="0" w:line="240" w:lineRule="auto"/>
      </w:pPr>
      <w:r>
        <w:separator/>
      </w:r>
    </w:p>
  </w:endnote>
  <w:endnote w:type="continuationSeparator" w:id="0">
    <w:p w:rsidR="00413BC2" w:rsidRDefault="00413BC2" w:rsidP="00EA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BC2" w:rsidRDefault="00413BC2" w:rsidP="00EA470B">
      <w:pPr>
        <w:spacing w:after="0" w:line="240" w:lineRule="auto"/>
      </w:pPr>
      <w:r>
        <w:separator/>
      </w:r>
    </w:p>
  </w:footnote>
  <w:footnote w:type="continuationSeparator" w:id="0">
    <w:p w:rsidR="00413BC2" w:rsidRDefault="00413BC2" w:rsidP="00EA4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363F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3852F2"/>
    <w:multiLevelType w:val="hybridMultilevel"/>
    <w:tmpl w:val="D89C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81AC9"/>
    <w:multiLevelType w:val="hybridMultilevel"/>
    <w:tmpl w:val="7FC0817E"/>
    <w:lvl w:ilvl="0" w:tplc="288E2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834"/>
    <w:rsid w:val="00022FA5"/>
    <w:rsid w:val="00074898"/>
    <w:rsid w:val="00092E4D"/>
    <w:rsid w:val="000A6F04"/>
    <w:rsid w:val="000D7F9E"/>
    <w:rsid w:val="000E00BB"/>
    <w:rsid w:val="00100B20"/>
    <w:rsid w:val="00150EEB"/>
    <w:rsid w:val="001A2834"/>
    <w:rsid w:val="001F1323"/>
    <w:rsid w:val="00220FB5"/>
    <w:rsid w:val="00253BC6"/>
    <w:rsid w:val="002820CB"/>
    <w:rsid w:val="002F0E60"/>
    <w:rsid w:val="003C7DEE"/>
    <w:rsid w:val="003D6177"/>
    <w:rsid w:val="003D7AE0"/>
    <w:rsid w:val="00413BC2"/>
    <w:rsid w:val="004B242B"/>
    <w:rsid w:val="004D5C80"/>
    <w:rsid w:val="004E7F47"/>
    <w:rsid w:val="00533684"/>
    <w:rsid w:val="005337F1"/>
    <w:rsid w:val="00553752"/>
    <w:rsid w:val="0057112C"/>
    <w:rsid w:val="005849ED"/>
    <w:rsid w:val="005972BD"/>
    <w:rsid w:val="005B6DF2"/>
    <w:rsid w:val="005C1B26"/>
    <w:rsid w:val="00601D92"/>
    <w:rsid w:val="00607C94"/>
    <w:rsid w:val="00631D90"/>
    <w:rsid w:val="0064420A"/>
    <w:rsid w:val="006A24C7"/>
    <w:rsid w:val="006A3FA9"/>
    <w:rsid w:val="006B3FEA"/>
    <w:rsid w:val="007053E3"/>
    <w:rsid w:val="007618C9"/>
    <w:rsid w:val="00771D70"/>
    <w:rsid w:val="00772A6B"/>
    <w:rsid w:val="007764EE"/>
    <w:rsid w:val="007F1112"/>
    <w:rsid w:val="00862505"/>
    <w:rsid w:val="008A601C"/>
    <w:rsid w:val="008C4D9E"/>
    <w:rsid w:val="009A1617"/>
    <w:rsid w:val="009A19FD"/>
    <w:rsid w:val="009A54E6"/>
    <w:rsid w:val="009D65CD"/>
    <w:rsid w:val="009D66FB"/>
    <w:rsid w:val="009F1463"/>
    <w:rsid w:val="009F453E"/>
    <w:rsid w:val="00A15434"/>
    <w:rsid w:val="00A37E11"/>
    <w:rsid w:val="00A50785"/>
    <w:rsid w:val="00A854AF"/>
    <w:rsid w:val="00AA39F4"/>
    <w:rsid w:val="00AA75CA"/>
    <w:rsid w:val="00B209AB"/>
    <w:rsid w:val="00B23B78"/>
    <w:rsid w:val="00B27362"/>
    <w:rsid w:val="00B33161"/>
    <w:rsid w:val="00B427B7"/>
    <w:rsid w:val="00B7208D"/>
    <w:rsid w:val="00B73CA2"/>
    <w:rsid w:val="00B9395A"/>
    <w:rsid w:val="00BE4009"/>
    <w:rsid w:val="00C01299"/>
    <w:rsid w:val="00C04AD4"/>
    <w:rsid w:val="00C6286B"/>
    <w:rsid w:val="00C87C50"/>
    <w:rsid w:val="00D229F1"/>
    <w:rsid w:val="00D63140"/>
    <w:rsid w:val="00D938D3"/>
    <w:rsid w:val="00DA1615"/>
    <w:rsid w:val="00DD62EB"/>
    <w:rsid w:val="00E72270"/>
    <w:rsid w:val="00EA470B"/>
    <w:rsid w:val="00ED5A4E"/>
    <w:rsid w:val="00EF1CC4"/>
    <w:rsid w:val="00F201DA"/>
    <w:rsid w:val="00F25B1F"/>
    <w:rsid w:val="00F629A5"/>
    <w:rsid w:val="00F67E18"/>
    <w:rsid w:val="00F95303"/>
    <w:rsid w:val="00FE17F4"/>
    <w:rsid w:val="00FE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78092-F986-4E4C-ABFA-5D34A123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834"/>
  </w:style>
  <w:style w:type="paragraph" w:styleId="1">
    <w:name w:val="heading 1"/>
    <w:basedOn w:val="a"/>
    <w:next w:val="a"/>
    <w:link w:val="10"/>
    <w:qFormat/>
    <w:rsid w:val="00BE400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270"/>
    <w:pPr>
      <w:ind w:left="720"/>
      <w:contextualSpacing/>
    </w:pPr>
  </w:style>
  <w:style w:type="table" w:styleId="a4">
    <w:name w:val="Table Grid"/>
    <w:basedOn w:val="a1"/>
    <w:uiPriority w:val="39"/>
    <w:rsid w:val="00E72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D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E40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A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470B"/>
  </w:style>
  <w:style w:type="paragraph" w:styleId="a9">
    <w:name w:val="footer"/>
    <w:basedOn w:val="a"/>
    <w:link w:val="aa"/>
    <w:uiPriority w:val="99"/>
    <w:semiHidden/>
    <w:unhideWhenUsed/>
    <w:rsid w:val="00EA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470B"/>
  </w:style>
  <w:style w:type="paragraph" w:styleId="ab">
    <w:name w:val="No Spacing"/>
    <w:uiPriority w:val="1"/>
    <w:qFormat/>
    <w:rsid w:val="00DA1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2019-04-15T04:47:00Z</cp:lastPrinted>
  <dcterms:created xsi:type="dcterms:W3CDTF">2018-11-12T06:14:00Z</dcterms:created>
  <dcterms:modified xsi:type="dcterms:W3CDTF">2019-05-16T06:44:00Z</dcterms:modified>
</cp:coreProperties>
</file>